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2</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3"/>
        <w:rPr>
          <w:rFonts w:ascii="方正小标宋简体" w:hAnsi="MS Mincho" w:eastAsia="方正小标宋简体" w:cs="MS Mincho"/>
          <w:bCs/>
          <w:spacing w:val="11"/>
          <w:sz w:val="44"/>
          <w:szCs w:val="44"/>
        </w:rPr>
      </w:pPr>
      <w:r>
        <w:rPr>
          <w:rFonts w:hint="eastAsia" w:ascii="方正小标宋简体" w:hAnsi="Times New Roman" w:eastAsia="方正小标宋简体" w:cs="Times New Roman"/>
          <w:bCs/>
          <w:spacing w:val="11"/>
          <w:sz w:val="44"/>
          <w:szCs w:val="44"/>
        </w:rPr>
        <w:t>202</w:t>
      </w:r>
      <w:r>
        <w:rPr>
          <w:rFonts w:hint="eastAsia" w:ascii="方正小标宋简体" w:hAnsi="Times New Roman" w:eastAsia="方正小标宋简体" w:cs="Times New Roman"/>
          <w:bCs/>
          <w:spacing w:val="11"/>
          <w:sz w:val="44"/>
          <w:szCs w:val="44"/>
          <w:lang w:val="en-US" w:eastAsia="zh-CN"/>
        </w:rPr>
        <w:t>5</w:t>
      </w:r>
      <w:r>
        <w:rPr>
          <w:rFonts w:hint="eastAsia" w:ascii="方正小标宋简体" w:hAnsi="Times New Roman" w:eastAsia="方正小标宋简体" w:cs="Times New Roman"/>
          <w:bCs/>
          <w:spacing w:val="11"/>
          <w:sz w:val="44"/>
          <w:szCs w:val="44"/>
        </w:rPr>
        <w:t>年推荐全区</w:t>
      </w:r>
      <w:r>
        <w:rPr>
          <w:rFonts w:hint="eastAsia" w:ascii="方正小标宋简体" w:hAnsi="微软雅黑" w:eastAsia="方正小标宋简体" w:cs="微软雅黑"/>
          <w:bCs/>
          <w:spacing w:val="11"/>
          <w:sz w:val="44"/>
          <w:szCs w:val="44"/>
        </w:rPr>
        <w:t>优</w:t>
      </w:r>
      <w:r>
        <w:rPr>
          <w:rFonts w:hint="eastAsia" w:ascii="方正小标宋简体" w:hAnsi="MS Mincho" w:eastAsia="方正小标宋简体" w:cs="MS Mincho"/>
          <w:bCs/>
          <w:spacing w:val="11"/>
          <w:sz w:val="44"/>
          <w:szCs w:val="44"/>
        </w:rPr>
        <w:t>秀科普</w:t>
      </w:r>
      <w:r>
        <w:rPr>
          <w:rFonts w:hint="eastAsia" w:ascii="方正小标宋简体" w:hAnsi="微软雅黑" w:eastAsia="方正小标宋简体" w:cs="微软雅黑"/>
          <w:bCs/>
          <w:spacing w:val="11"/>
          <w:sz w:val="44"/>
          <w:szCs w:val="44"/>
        </w:rPr>
        <w:t>图书</w:t>
      </w:r>
      <w:r>
        <w:rPr>
          <w:rFonts w:hint="eastAsia" w:ascii="方正小标宋简体" w:hAnsi="MS Mincho" w:eastAsia="方正小标宋简体" w:cs="MS Mincho"/>
          <w:bCs/>
          <w:spacing w:val="11"/>
          <w:sz w:val="44"/>
          <w:szCs w:val="44"/>
        </w:rPr>
        <w:t>作品</w:t>
      </w:r>
      <w:r>
        <w:rPr>
          <w:rFonts w:hint="eastAsia" w:ascii="方正小标宋简体" w:hAnsi="微软雅黑" w:eastAsia="方正小标宋简体" w:cs="微软雅黑"/>
          <w:bCs/>
          <w:spacing w:val="11"/>
          <w:sz w:val="44"/>
          <w:szCs w:val="44"/>
        </w:rPr>
        <w:t>简</w:t>
      </w:r>
      <w:r>
        <w:rPr>
          <w:rFonts w:hint="eastAsia" w:ascii="方正小标宋简体" w:hAnsi="MS Mincho" w:eastAsia="方正小标宋简体" w:cs="MS Mincho"/>
          <w:bCs/>
          <w:spacing w:val="11"/>
          <w:sz w:val="44"/>
          <w:szCs w:val="44"/>
        </w:rPr>
        <w:t>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3"/>
        <w:rPr>
          <w:rFonts w:hint="eastAsia" w:ascii="方正小标宋简体" w:hAnsi="MS Mincho" w:eastAsia="方正小标宋简体" w:cs="MS Mincho"/>
          <w:bCs/>
          <w:spacing w:val="11"/>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一、作品基本信息</w:t>
      </w:r>
    </w:p>
    <w:tbl>
      <w:tblPr>
        <w:tblStyle w:val="3"/>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6"/>
        <w:gridCol w:w="3673"/>
        <w:gridCol w:w="1109"/>
        <w:gridCol w:w="945"/>
        <w:gridCol w:w="1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名  称</w:t>
            </w:r>
          </w:p>
        </w:tc>
        <w:tc>
          <w:tcPr>
            <w:tcW w:w="692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ISBN编号</w:t>
            </w:r>
          </w:p>
        </w:tc>
        <w:tc>
          <w:tcPr>
            <w:tcW w:w="692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（必填，必须与作品封面封底印制的ISBN编号一致）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图书类别</w:t>
            </w:r>
          </w:p>
        </w:tc>
        <w:tc>
          <w:tcPr>
            <w:tcW w:w="36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（从作品版权页选取首字母）</w:t>
            </w:r>
          </w:p>
        </w:tc>
        <w:tc>
          <w:tcPr>
            <w:tcW w:w="11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发行量</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（万册）</w:t>
            </w:r>
          </w:p>
        </w:tc>
        <w:tc>
          <w:tcPr>
            <w:tcW w:w="2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出版社</w:t>
            </w:r>
          </w:p>
        </w:tc>
        <w:tc>
          <w:tcPr>
            <w:tcW w:w="36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（与作品封面印制信息保持一致）</w:t>
            </w:r>
          </w:p>
        </w:tc>
        <w:tc>
          <w:tcPr>
            <w:tcW w:w="11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出版时间</w:t>
            </w:r>
          </w:p>
        </w:tc>
        <w:tc>
          <w:tcPr>
            <w:tcW w:w="2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作者/译者</w:t>
            </w:r>
          </w:p>
        </w:tc>
        <w:tc>
          <w:tcPr>
            <w:tcW w:w="692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（请与作品封面印制的作者/译者名称保持一致）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主要受众人群（可多选）</w:t>
            </w:r>
          </w:p>
        </w:tc>
        <w:tc>
          <w:tcPr>
            <w:tcW w:w="4782"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□儿童  □青少年</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□从事农业科技研发及农业生产人员</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□城镇从业人员中有此专业知识背景的人员</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□城镇从业人员中无此专业知识背景人员</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□领导干部和公务员</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□老年人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□不限人群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□其他（请注明：      ）</w:t>
            </w:r>
          </w:p>
        </w:tc>
        <w:tc>
          <w:tcPr>
            <w:tcW w:w="9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册数</w:t>
            </w:r>
          </w:p>
        </w:tc>
        <w:tc>
          <w:tcPr>
            <w:tcW w:w="12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p>
        </w:tc>
        <w:tc>
          <w:tcPr>
            <w:tcW w:w="4782"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tc>
        <w:tc>
          <w:tcPr>
            <w:tcW w:w="9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定价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（元）</w:t>
            </w:r>
          </w:p>
        </w:tc>
        <w:tc>
          <w:tcPr>
            <w:tcW w:w="12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10" w:hRule="atLeast"/>
          <w:jc w:val="center"/>
        </w:trPr>
        <w:tc>
          <w:tcPr>
            <w:tcW w:w="1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作者/译者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简介</w:t>
            </w:r>
          </w:p>
        </w:tc>
        <w:tc>
          <w:tcPr>
            <w:tcW w:w="6928" w:type="dxa"/>
            <w:gridSpan w:val="4"/>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（限300字以内）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作者/译者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承诺与授权</w:t>
            </w:r>
          </w:p>
        </w:tc>
        <w:tc>
          <w:tcPr>
            <w:tcW w:w="6928" w:type="dxa"/>
            <w:gridSpan w:val="4"/>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本人（本机构）郑重承诺：对所提交的图书作品拥有著作权，</w:t>
            </w:r>
            <w:r>
              <w:rPr>
                <w:rFonts w:ascii="Times New Roman" w:hAnsi="Times New Roman" w:eastAsia="仿宋_GB2312" w:cs="Times New Roman"/>
                <w:sz w:val="24"/>
                <w:szCs w:val="24"/>
              </w:rPr>
              <w:t>如作品内容侵犯第三方合法权益导致任何争议、索赔、诉讼等后果，将由本人（本单位）承担后果。</w:t>
            </w:r>
            <w:r>
              <w:rPr>
                <w:rFonts w:hint="eastAsia" w:ascii="Times New Roman" w:hAnsi="Times New Roman" w:eastAsia="仿宋_GB2312" w:cs="Times New Roman"/>
                <w:sz w:val="24"/>
                <w:szCs w:val="24"/>
              </w:rPr>
              <w:t>严格遵守评审有关规定，不以“请托”“打招呼”等形式干扰评审工作。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本人（本机构）同意授权主办方和承办方在举办的公益性科普宣传和公益性科学教育中无偿使用该图书作品。</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right"/>
              <w:textAlignment w:val="auto"/>
              <w:outlineLvl w:val="9"/>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right"/>
              <w:textAlignment w:val="auto"/>
              <w:outlineLvl w:val="9"/>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姓名（签字）：</w:t>
            </w:r>
            <w:r>
              <w:rPr>
                <w:rFonts w:hint="eastAsia"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right"/>
              <w:textAlignment w:val="auto"/>
              <w:outlineLvl w:val="9"/>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单位（盖章）：</w:t>
            </w:r>
            <w:r>
              <w:rPr>
                <w:rFonts w:hint="eastAsia"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right"/>
              <w:textAlignment w:val="auto"/>
              <w:outlineLvl w:val="9"/>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5</w:t>
            </w:r>
            <w:r>
              <w:rPr>
                <w:rFonts w:ascii="Times New Roman" w:hAnsi="Times New Roman" w:eastAsia="仿宋_GB2312" w:cs="Times New Roman"/>
                <w:sz w:val="24"/>
                <w:szCs w:val="24"/>
              </w:rPr>
              <w:t>年  月  日</w:t>
            </w:r>
            <w:r>
              <w:rPr>
                <w:rFonts w:hint="eastAsia"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right"/>
              <w:textAlignment w:val="auto"/>
              <w:outlineLvl w:val="9"/>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left="480" w:leftChars="0" w:right="0" w:rightChars="0" w:hanging="480" w:hangingChars="200"/>
              <w:textAlignment w:val="auto"/>
              <w:outlineLvl w:val="9"/>
              <w:rPr>
                <w:rFonts w:hint="eastAsia" w:ascii="Times New Roman" w:hAnsi="Times New Roman" w:eastAsia="楷体_GB2312" w:cs="Times New Roman"/>
                <w:sz w:val="32"/>
                <w:szCs w:val="24"/>
              </w:rPr>
            </w:pPr>
            <w:r>
              <w:rPr>
                <w:rFonts w:hint="eastAsia" w:ascii="黑体" w:hAnsi="黑体" w:eastAsia="黑体" w:cs="黑体"/>
                <w:sz w:val="24"/>
                <w:szCs w:val="24"/>
              </w:rPr>
              <w:t>注：</w:t>
            </w:r>
            <w:r>
              <w:rPr>
                <w:rFonts w:hint="eastAsia" w:ascii="Times New Roman" w:hAnsi="Times New Roman" w:eastAsia="楷体_GB2312" w:cs="Times New Roman"/>
                <w:sz w:val="24"/>
                <w:szCs w:val="24"/>
              </w:rPr>
              <w:t>如该图书作品为机构组织编辑出版，由该机构或机构所在单位盖章。</w:t>
            </w:r>
          </w:p>
        </w:tc>
      </w:tr>
    </w:tbl>
    <w:p>
      <w:pPr>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leftChars="0" w:right="0" w:rightChars="0" w:firstLine="640" w:firstLineChars="200"/>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二、作品主要内容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（一）作品封面（附图片）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（二）图书序言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（三）图书目录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（四）作品插图配图（附图片，不超过10幅）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（五）经典内容选读（节选能充分体现本作品科普特点的内容，不超过2000字）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三、作品社会影响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（注：该项需填写图书所获奖励情况或产生的社会影响，作者/译者本人所获其他与科普工作无关奖励无需填写。附获奖证明复印件）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四、推荐理由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仿宋_GB2312"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_GB2312" w:cs="Times New Roman"/>
          <w:sz w:val="32"/>
          <w:szCs w:val="32"/>
        </w:rPr>
        <w:t>（作品的科普价值及科普特点</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cs="仿宋_GB2312"/>
                              <w:sz w:val="24"/>
                              <w:szCs w:val="48"/>
                            </w:rPr>
                          </w:pPr>
                          <w:r>
                            <w:rPr>
                              <w:rFonts w:hint="eastAsia" w:ascii="仿宋_GB2312" w:hAnsi="仿宋_GB2312" w:cs="仿宋_GB2312"/>
                              <w:sz w:val="24"/>
                              <w:szCs w:val="48"/>
                            </w:rPr>
                            <w:fldChar w:fldCharType="begin"/>
                          </w:r>
                          <w:r>
                            <w:rPr>
                              <w:rFonts w:hint="eastAsia" w:ascii="仿宋_GB2312" w:hAnsi="仿宋_GB2312" w:cs="仿宋_GB2312"/>
                              <w:sz w:val="24"/>
                              <w:szCs w:val="48"/>
                            </w:rPr>
                            <w:instrText xml:space="preserve"> PAGE  \* MERGEFORMAT </w:instrText>
                          </w:r>
                          <w:r>
                            <w:rPr>
                              <w:rFonts w:hint="eastAsia" w:ascii="仿宋_GB2312" w:hAnsi="仿宋_GB2312" w:cs="仿宋_GB2312"/>
                              <w:sz w:val="24"/>
                              <w:szCs w:val="48"/>
                            </w:rPr>
                            <w:fldChar w:fldCharType="separate"/>
                          </w:r>
                          <w:r>
                            <w:rPr>
                              <w:rFonts w:hint="eastAsia" w:ascii="仿宋_GB2312" w:hAnsi="仿宋_GB2312" w:cs="仿宋_GB2312"/>
                              <w:sz w:val="24"/>
                              <w:szCs w:val="48"/>
                            </w:rPr>
                            <w:t>7</w:t>
                          </w:r>
                          <w:r>
                            <w:rPr>
                              <w:rFonts w:hint="eastAsia" w:ascii="仿宋_GB2312" w:hAnsi="仿宋_GB2312" w:cs="仿宋_GB2312"/>
                              <w:sz w:val="24"/>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仿宋_GB2312" w:hAnsi="仿宋_GB2312" w:cs="仿宋_GB2312"/>
                        <w:sz w:val="24"/>
                        <w:szCs w:val="48"/>
                      </w:rPr>
                    </w:pPr>
                    <w:r>
                      <w:rPr>
                        <w:rFonts w:hint="eastAsia" w:ascii="仿宋_GB2312" w:hAnsi="仿宋_GB2312" w:cs="仿宋_GB2312"/>
                        <w:sz w:val="24"/>
                        <w:szCs w:val="48"/>
                      </w:rPr>
                      <w:fldChar w:fldCharType="begin"/>
                    </w:r>
                    <w:r>
                      <w:rPr>
                        <w:rFonts w:hint="eastAsia" w:ascii="仿宋_GB2312" w:hAnsi="仿宋_GB2312" w:cs="仿宋_GB2312"/>
                        <w:sz w:val="24"/>
                        <w:szCs w:val="48"/>
                      </w:rPr>
                      <w:instrText xml:space="preserve"> PAGE  \* MERGEFORMAT </w:instrText>
                    </w:r>
                    <w:r>
                      <w:rPr>
                        <w:rFonts w:hint="eastAsia" w:ascii="仿宋_GB2312" w:hAnsi="仿宋_GB2312" w:cs="仿宋_GB2312"/>
                        <w:sz w:val="24"/>
                        <w:szCs w:val="48"/>
                      </w:rPr>
                      <w:fldChar w:fldCharType="separate"/>
                    </w:r>
                    <w:r>
                      <w:rPr>
                        <w:rFonts w:hint="eastAsia" w:ascii="仿宋_GB2312" w:hAnsi="仿宋_GB2312" w:cs="仿宋_GB2312"/>
                        <w:sz w:val="24"/>
                        <w:szCs w:val="48"/>
                      </w:rPr>
                      <w:t>7</w:t>
                    </w:r>
                    <w:r>
                      <w:rPr>
                        <w:rFonts w:hint="eastAsia" w:ascii="仿宋_GB2312" w:hAnsi="仿宋_GB2312" w:cs="仿宋_GB2312"/>
                        <w:sz w:val="24"/>
                        <w:szCs w:val="4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ODdhMzQ0YmQ3NzAxZmVhYTYyZGFlZGJjZTMxNjIifQ=="/>
  </w:docVars>
  <w:rsids>
    <w:rsidRoot w:val="00000000"/>
    <w:rsid w:val="7A4D5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djustRightInd w:val="0"/>
      <w:snapToGrid w:val="0"/>
      <w:spacing w:line="336" w:lineRule="auto"/>
      <w:ind w:firstLine="616" w:firstLineChars="200"/>
      <w:jc w:val="left"/>
    </w:pPr>
    <w:rPr>
      <w:rFonts w:ascii="Times New Roman" w:hAnsi="Times New Roman" w:eastAsia="仿宋_GB2312" w:cs="Times New Roman"/>
      <w:sz w:val="1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2025-12-02T10:13:27Z</dcterms:created>
  <dc:creator>桑桑</dc:creator>
  <cp:lastModifiedBy>包彩虹</cp:lastModifiedBy>
  <dcterms:modified xsi:type="dcterms:W3CDTF">2025-12-02T10:13:38Z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D404671B5D0A4F40AECD74600C3CACE0_12</vt:lpwstr>
  </property>
</Properties>
</file>